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76" w:rsidRPr="000D2E76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r w:rsidRPr="000D2E76">
        <w:rPr>
          <w:rFonts w:ascii="Times New Roman" w:hAnsi="Times New Roman" w:cs="Times New Roman"/>
          <w:sz w:val="24"/>
          <w:szCs w:val="24"/>
        </w:rPr>
        <w:t>Отчет об итогах деятельности</w:t>
      </w:r>
    </w:p>
    <w:p w:rsidR="000D2E76" w:rsidRPr="000D2E76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76">
        <w:rPr>
          <w:rFonts w:ascii="Times New Roman" w:hAnsi="Times New Roman" w:cs="Times New Roman"/>
          <w:sz w:val="24"/>
          <w:szCs w:val="24"/>
        </w:rPr>
        <w:t xml:space="preserve">депутата Думы </w:t>
      </w:r>
      <w:r>
        <w:rPr>
          <w:rFonts w:ascii="Times New Roman" w:hAnsi="Times New Roman" w:cs="Times New Roman"/>
          <w:sz w:val="24"/>
          <w:szCs w:val="24"/>
        </w:rPr>
        <w:t xml:space="preserve">Верхнесалдинского муниципального </w:t>
      </w:r>
      <w:r w:rsidRPr="000D2E76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Pr="000D2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восьмого</w:t>
      </w:r>
      <w:r w:rsidRPr="000D2E76">
        <w:rPr>
          <w:rFonts w:ascii="Times New Roman" w:hAnsi="Times New Roman" w:cs="Times New Roman"/>
          <w:sz w:val="24"/>
          <w:szCs w:val="24"/>
        </w:rPr>
        <w:t xml:space="preserve"> созыва, избирательный округ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D2E76">
        <w:rPr>
          <w:rFonts w:ascii="Times New Roman" w:hAnsi="Times New Roman" w:cs="Times New Roman"/>
          <w:sz w:val="24"/>
          <w:szCs w:val="24"/>
        </w:rPr>
        <w:t xml:space="preserve"> </w:t>
      </w:r>
      <w:r w:rsidR="005C7D41">
        <w:rPr>
          <w:rFonts w:ascii="Times New Roman" w:hAnsi="Times New Roman" w:cs="Times New Roman"/>
          <w:sz w:val="24"/>
          <w:szCs w:val="24"/>
        </w:rPr>
        <w:t>14</w:t>
      </w:r>
    </w:p>
    <w:p w:rsidR="000D2E76" w:rsidRPr="000D2E76" w:rsidRDefault="005C7D41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Балакина Сергея Васильевича</w:t>
      </w:r>
    </w:p>
    <w:p w:rsidR="000D2E76" w:rsidRPr="000D2E76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76">
        <w:rPr>
          <w:rFonts w:ascii="Times New Roman" w:hAnsi="Times New Roman" w:cs="Times New Roman"/>
          <w:sz w:val="24"/>
          <w:szCs w:val="24"/>
        </w:rPr>
        <w:t xml:space="preserve">                             (Ф.И.О. депутата)</w:t>
      </w:r>
    </w:p>
    <w:p w:rsidR="000D2E76" w:rsidRPr="000D2E76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7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62EFD">
        <w:rPr>
          <w:rFonts w:ascii="Times New Roman" w:hAnsi="Times New Roman" w:cs="Times New Roman"/>
          <w:sz w:val="24"/>
          <w:szCs w:val="24"/>
        </w:rPr>
        <w:t>01.01.2025</w:t>
      </w:r>
      <w:r w:rsidRPr="000D2E7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62EFD">
        <w:rPr>
          <w:rFonts w:ascii="Times New Roman" w:hAnsi="Times New Roman" w:cs="Times New Roman"/>
          <w:sz w:val="24"/>
          <w:szCs w:val="24"/>
        </w:rPr>
        <w:t>31.12.2025</w:t>
      </w:r>
      <w:r w:rsidRPr="000D2E7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D2E76" w:rsidRDefault="000D2E76" w:rsidP="000D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649"/>
        <w:gridCol w:w="1757"/>
        <w:gridCol w:w="2041"/>
      </w:tblGrid>
      <w:tr w:rsidR="000D2E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деятельности депутата: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заседаний, наказов, предложений, обращений, приемов и т.д.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описание деятельности</w:t>
            </w:r>
          </w:p>
        </w:tc>
      </w:tr>
      <w:tr w:rsidR="000D2E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(индивидуально или совместно с другими депутатами) материалов для рассмотрения Думой, постоянными комиссиями Думы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462EFD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проектов решений в составе комиссий Думы</w:t>
            </w:r>
          </w:p>
        </w:tc>
      </w:tr>
      <w:tr w:rsidR="000D2E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заседаниях Думы, внесенные на заседаниях предложения и депутатские запросы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5C7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Принял участие в 10</w:t>
            </w:r>
            <w:r w:rsidR="00462EFD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заседаниях Думы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работе постоянных и временных комиссий Думы, а также участие в работе депутатских объединений, групп и фракций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FD" w:rsidRPr="00462EFD" w:rsidRDefault="00462EFD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E76" w:rsidRDefault="00734A8F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FD" w:rsidRDefault="00734A8F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4A8F"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экономической политике, бюджету, финансам и налогам</w:t>
            </w:r>
          </w:p>
        </w:tc>
      </w:tr>
      <w:tr w:rsidR="000D2E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поручений Думы и ее комиссий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осуществлении контроля над исполнением решений Думы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обращениями граждан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462EFD" w:rsidP="00734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>омощь гражданам в решении проблем по вопросам: ЖКХ, внутриквартальн</w:t>
            </w:r>
            <w:r w:rsidR="00734A8F">
              <w:rPr>
                <w:rFonts w:ascii="Times New Roman" w:hAnsi="Times New Roman" w:cs="Times New Roman"/>
                <w:sz w:val="26"/>
                <w:szCs w:val="26"/>
              </w:rPr>
              <w:t>ые дороги.</w:t>
            </w: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4A8F" w:rsidRPr="00734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Помощь в оформлении и подаче документов.</w:t>
            </w:r>
          </w:p>
        </w:tc>
      </w:tr>
      <w:tr w:rsidR="000D2E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приема граждан своего избирательного округа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>Провел 11 приёмов граждан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предприятиями, учреждениями и организациями различных организационно-правовых форм, находящимися на территории избирательного округа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462EFD" w:rsidP="00734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</w:t>
            </w:r>
            <w:r w:rsidR="00734A8F">
              <w:rPr>
                <w:rFonts w:ascii="Times New Roman" w:hAnsi="Times New Roman" w:cs="Times New Roman"/>
                <w:sz w:val="26"/>
                <w:szCs w:val="26"/>
              </w:rPr>
              <w:t>округа находится детский сад № 19</w:t>
            </w: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734A8F">
              <w:rPr>
                <w:rFonts w:ascii="Times New Roman" w:hAnsi="Times New Roman" w:cs="Times New Roman"/>
                <w:sz w:val="26"/>
                <w:szCs w:val="26"/>
              </w:rPr>
              <w:t>Чебурашка</w:t>
            </w: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наказов избирателей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734A8F" w:rsidP="00734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4A8F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Благоустройство контейнерных площадок по ул. Воронова </w:t>
            </w:r>
            <w:proofErr w:type="spellStart"/>
            <w:r w:rsidRPr="00734A8F">
              <w:rPr>
                <w:rFonts w:ascii="Times New Roman" w:hAnsi="Times New Roman" w:cs="Times New Roman"/>
                <w:sz w:val="26"/>
                <w:szCs w:val="26"/>
              </w:rPr>
              <w:t>д.д</w:t>
            </w:r>
            <w:proofErr w:type="spellEnd"/>
            <w:r w:rsidRPr="00734A8F">
              <w:rPr>
                <w:rFonts w:ascii="Times New Roman" w:hAnsi="Times New Roman" w:cs="Times New Roman"/>
                <w:sz w:val="26"/>
                <w:szCs w:val="26"/>
              </w:rPr>
              <w:t xml:space="preserve">. 8-10. 3, Освещение двора дома по ул. Воронова д. 10.   4. </w:t>
            </w:r>
          </w:p>
        </w:tc>
      </w:tr>
      <w:tr w:rsidR="000D2E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предвыборной программы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8F" w:rsidRDefault="00734A8F" w:rsidP="00734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4A8F">
              <w:rPr>
                <w:rFonts w:ascii="Times New Roman" w:hAnsi="Times New Roman" w:cs="Times New Roman"/>
                <w:sz w:val="26"/>
                <w:szCs w:val="26"/>
              </w:rPr>
              <w:t>Обустройство и проведение открытия детской площадки «</w:t>
            </w:r>
            <w:proofErr w:type="spellStart"/>
            <w:r w:rsidRPr="00734A8F">
              <w:rPr>
                <w:rFonts w:ascii="Times New Roman" w:hAnsi="Times New Roman" w:cs="Times New Roman"/>
                <w:sz w:val="26"/>
                <w:szCs w:val="26"/>
              </w:rPr>
              <w:t>Движ</w:t>
            </w:r>
            <w:proofErr w:type="spellEnd"/>
            <w:r w:rsidRPr="00734A8F">
              <w:rPr>
                <w:rFonts w:ascii="Times New Roman" w:hAnsi="Times New Roman" w:cs="Times New Roman"/>
                <w:sz w:val="26"/>
                <w:szCs w:val="26"/>
              </w:rPr>
              <w:t>» (во дворе домов по адресу: улица Воронова, 8/1, 8/2, 8/3, 8/4.) в рамках ежегодного участия в программе инициативного бюджетирования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734A8F">
              <w:rPr>
                <w:rFonts w:ascii="Times New Roman" w:hAnsi="Times New Roman" w:cs="Times New Roman"/>
                <w:sz w:val="26"/>
                <w:szCs w:val="26"/>
              </w:rPr>
              <w:t xml:space="preserve">Отсыпка щебнем дорог в деревне </w:t>
            </w:r>
            <w:proofErr w:type="spellStart"/>
            <w:r w:rsidRPr="00734A8F">
              <w:rPr>
                <w:rFonts w:ascii="Times New Roman" w:hAnsi="Times New Roman" w:cs="Times New Roman"/>
                <w:sz w:val="26"/>
                <w:szCs w:val="26"/>
              </w:rPr>
              <w:t>Балакино</w:t>
            </w:r>
            <w:proofErr w:type="spellEnd"/>
            <w:r w:rsidRPr="00734A8F">
              <w:rPr>
                <w:rFonts w:ascii="Times New Roman" w:hAnsi="Times New Roman" w:cs="Times New Roman"/>
                <w:sz w:val="26"/>
                <w:szCs w:val="26"/>
              </w:rPr>
              <w:t xml:space="preserve"> 7.  Установка  памятной доски с именами </w:t>
            </w:r>
            <w:r w:rsidRPr="00734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участников Великой Отечественной войны в д. </w:t>
            </w:r>
            <w:proofErr w:type="spellStart"/>
            <w:r w:rsidRPr="00734A8F">
              <w:rPr>
                <w:rFonts w:ascii="Times New Roman" w:hAnsi="Times New Roman" w:cs="Times New Roman"/>
                <w:sz w:val="26"/>
                <w:szCs w:val="26"/>
              </w:rPr>
              <w:t>Балакино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D2E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Внесенные предложения в соответствующие органы государственной власти, органы местного самоуправления и общественные объединения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в комиссиях органов местного самоуправления </w:t>
            </w:r>
            <w:r w:rsidR="00462EF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FD" w:rsidRDefault="00734A8F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Комиссия по проведению открытого конкурса по отбору управляющей организации для управления МКД. </w:t>
            </w:r>
          </w:p>
        </w:tc>
      </w:tr>
      <w:tr w:rsidR="000D2E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в рамках депутатских полномочий иной деятельности, не запрещенной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Конституцией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Федерации, федеральными законами, законами Свердловской области,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Уставом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Верхнесалдинского городского округа и настоящим Регламентом (в том числе благотворительной деятельности, оказании спонсорской помощи)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 xml:space="preserve">частие в акции "Ёлка добра". </w:t>
            </w:r>
            <w:r w:rsidR="00734A8F" w:rsidRPr="00734A8F">
              <w:rPr>
                <w:rFonts w:ascii="Times New Roman" w:hAnsi="Times New Roman" w:cs="Times New Roman"/>
                <w:sz w:val="26"/>
                <w:szCs w:val="26"/>
              </w:rPr>
              <w:t xml:space="preserve">Оказана помощь отряду "Боевой дух Урала" по сбору гуманитарного груза </w:t>
            </w:r>
            <w:r w:rsidR="0079336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bookmarkStart w:id="0" w:name="_GoBack"/>
            <w:bookmarkEnd w:id="0"/>
            <w:r w:rsidR="00734A8F" w:rsidRPr="00734A8F">
              <w:rPr>
                <w:rFonts w:ascii="Times New Roman" w:hAnsi="Times New Roman" w:cs="Times New Roman"/>
                <w:sz w:val="26"/>
                <w:szCs w:val="26"/>
              </w:rPr>
              <w:t>ля нужд СВО.</w:t>
            </w:r>
          </w:p>
          <w:p w:rsidR="00462EFD" w:rsidRDefault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4ECF" w:rsidRDefault="00344ECF"/>
    <w:sectPr w:rsidR="00344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03"/>
    <w:rsid w:val="000D2E76"/>
    <w:rsid w:val="00325903"/>
    <w:rsid w:val="00344ECF"/>
    <w:rsid w:val="00462EFD"/>
    <w:rsid w:val="005C7D41"/>
    <w:rsid w:val="00734A8F"/>
    <w:rsid w:val="0079336A"/>
    <w:rsid w:val="00D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91968" TargetMode="External"/><Relationship Id="rId5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2026-01-22T10:20:00Z</dcterms:created>
  <dcterms:modified xsi:type="dcterms:W3CDTF">2026-01-22T10:55:00Z</dcterms:modified>
</cp:coreProperties>
</file>